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DB4" w:rsidRPr="005A2CB5" w:rsidRDefault="00255DB4" w:rsidP="00255DB4">
      <w:pPr>
        <w:jc w:val="center"/>
        <w:rPr>
          <w:b/>
        </w:rPr>
      </w:pPr>
      <w:r w:rsidRPr="005A2CB5">
        <w:rPr>
          <w:b/>
        </w:rPr>
        <w:t xml:space="preserve">Review for Exam </w:t>
      </w:r>
      <w:r w:rsidR="00953301">
        <w:rPr>
          <w:b/>
        </w:rPr>
        <w:t>Six</w:t>
      </w:r>
      <w:r>
        <w:rPr>
          <w:b/>
        </w:rPr>
        <w:t>, BSC 181</w:t>
      </w:r>
    </w:p>
    <w:p w:rsidR="00255DB4" w:rsidRDefault="00255DB4" w:rsidP="00255DB4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6F0E71" w:rsidRPr="00895CEE" w:rsidRDefault="006F0E71">
      <w:pPr>
        <w:rPr>
          <w:sz w:val="22"/>
        </w:rPr>
      </w:pPr>
    </w:p>
    <w:p w:rsidR="001265DD" w:rsidRDefault="001265DD" w:rsidP="001265D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are the terms for the eyelids?</w:t>
      </w:r>
    </w:p>
    <w:p w:rsidR="001265DD" w:rsidRDefault="001265DD" w:rsidP="001265D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are the accessory structures of the eye?</w:t>
      </w:r>
    </w:p>
    <w:p w:rsidR="001265DD" w:rsidRDefault="001265DD" w:rsidP="001265D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Function of the eyebrows?</w:t>
      </w:r>
    </w:p>
    <w:p w:rsidR="001265DD" w:rsidRDefault="001265DD" w:rsidP="001265D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glands are associated with the eye?</w:t>
      </w:r>
    </w:p>
    <w:p w:rsidR="001265DD" w:rsidRDefault="001265DD" w:rsidP="001265D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What are their functions</w:t>
      </w:r>
    </w:p>
    <w:p w:rsidR="001265DD" w:rsidRDefault="001265DD" w:rsidP="001265D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 What external muscles are associated with the eye?</w:t>
      </w:r>
    </w:p>
    <w:p w:rsidR="001265DD" w:rsidRDefault="001265DD" w:rsidP="001265D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Where </w:t>
      </w:r>
      <w:proofErr w:type="gramStart"/>
      <w:r>
        <w:rPr>
          <w:sz w:val="22"/>
        </w:rPr>
        <w:t>is the conjunctiva</w:t>
      </w:r>
      <w:proofErr w:type="gramEnd"/>
      <w:r>
        <w:rPr>
          <w:sz w:val="22"/>
        </w:rPr>
        <w:t xml:space="preserve"> and what names does it have?</w:t>
      </w:r>
    </w:p>
    <w:p w:rsidR="001265DD" w:rsidRDefault="001265DD" w:rsidP="001265D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Function and location of the lacrimal puncta?</w:t>
      </w:r>
    </w:p>
    <w:p w:rsidR="00C9535D" w:rsidRDefault="00C9535D" w:rsidP="00C9535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What does it drain through and into?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are the six extrinsic eye muscles</w:t>
      </w:r>
    </w:p>
    <w:p w:rsidR="00C9535D" w:rsidRDefault="00C9535D" w:rsidP="00C9535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Which direction does each cause the eye to move?</w:t>
      </w:r>
    </w:p>
    <w:p w:rsidR="00C9535D" w:rsidRDefault="00C9535D" w:rsidP="00C9535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Which cranial nerves innervate them?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Identify the three tunics of the eye</w:t>
      </w:r>
    </w:p>
    <w:p w:rsidR="00C9535D" w:rsidRDefault="00C9535D" w:rsidP="00C9535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What is each tunic responsible for</w:t>
      </w:r>
    </w:p>
    <w:p w:rsidR="00C9535D" w:rsidRDefault="00C9535D" w:rsidP="00C9535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Which structures are found in each tunic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are the two types of fluids in the eye</w:t>
      </w:r>
    </w:p>
    <w:p w:rsidR="00C9535D" w:rsidRDefault="00C9535D" w:rsidP="00C9535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Where are they found</w:t>
      </w:r>
    </w:p>
    <w:p w:rsidR="00C9535D" w:rsidRDefault="00C9535D" w:rsidP="00C9535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What do they do</w:t>
      </w:r>
    </w:p>
    <w:p w:rsidR="00C9535D" w:rsidRDefault="00C9535D" w:rsidP="00C9535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Into which structure does one of them drain (which fluid?)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relationship does the ciliary body have with vision?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is the sequence of cells in the retina after a rod or cone is stimulated?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Why is the optic disc a blind spot?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Compare rods to cones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What’s the difference between the anterior segment and the anterior chamber?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happens to the lens as we age?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Where does refraction take place?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How is near vision different than far vision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Define </w:t>
      </w:r>
    </w:p>
    <w:p w:rsidR="00C9535D" w:rsidRDefault="00C9535D" w:rsidP="00C9535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Emmotropic</w:t>
      </w:r>
    </w:p>
    <w:p w:rsidR="00C9535D" w:rsidRDefault="00C9535D" w:rsidP="00C9535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Myopic</w:t>
      </w:r>
    </w:p>
    <w:p w:rsidR="00C9535D" w:rsidRDefault="00C9535D" w:rsidP="00C9535D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Hyperopic</w:t>
      </w:r>
    </w:p>
    <w:p w:rsidR="00C9535D" w:rsidRDefault="00C9535D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What is the visual pathway?  Light entering the eye all the way to the brain structures. </w:t>
      </w:r>
    </w:p>
    <w:p w:rsidR="00C9535D" w:rsidRDefault="009D3A0A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How do we get depth perception</w:t>
      </w:r>
    </w:p>
    <w:p w:rsidR="009D3A0A" w:rsidRDefault="009D3A0A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How </w:t>
      </w:r>
      <w:proofErr w:type="gramStart"/>
      <w:r>
        <w:rPr>
          <w:sz w:val="22"/>
        </w:rPr>
        <w:t>are taste</w:t>
      </w:r>
      <w:proofErr w:type="gramEnd"/>
      <w:r>
        <w:rPr>
          <w:sz w:val="22"/>
        </w:rPr>
        <w:t xml:space="preserve"> and smell chemical senses?</w:t>
      </w:r>
    </w:p>
    <w:p w:rsidR="009D3A0A" w:rsidRDefault="009D3A0A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is the organ of smell?</w:t>
      </w:r>
    </w:p>
    <w:p w:rsidR="009D3A0A" w:rsidRDefault="009D3A0A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What is the function of </w:t>
      </w:r>
      <w:proofErr w:type="spellStart"/>
      <w:r>
        <w:rPr>
          <w:sz w:val="22"/>
        </w:rPr>
        <w:t>cAMP</w:t>
      </w:r>
      <w:proofErr w:type="spellEnd"/>
      <w:r>
        <w:rPr>
          <w:sz w:val="22"/>
        </w:rPr>
        <w:t xml:space="preserve"> with regards to our sense of smell?</w:t>
      </w:r>
    </w:p>
    <w:p w:rsidR="009D3A0A" w:rsidRDefault="009D3A0A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is the olfactory pathway?  (all the way to the brain)</w:t>
      </w:r>
    </w:p>
    <w:p w:rsidR="009D3A0A" w:rsidRDefault="009D3A0A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are the varie</w:t>
      </w:r>
      <w:r w:rsidR="00240059">
        <w:rPr>
          <w:sz w:val="22"/>
        </w:rPr>
        <w:t>ties</w:t>
      </w:r>
      <w:r>
        <w:rPr>
          <w:sz w:val="22"/>
        </w:rPr>
        <w:t xml:space="preserve"> of papillae we have?</w:t>
      </w:r>
    </w:p>
    <w:p w:rsidR="009D3A0A" w:rsidRDefault="009D3A0A" w:rsidP="00C9535D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Sensations of taste?</w:t>
      </w:r>
    </w:p>
    <w:p w:rsidR="009D3A0A" w:rsidRDefault="009D3A0A" w:rsidP="009D3A0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Influence of smell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What is the gustatory pathway? 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are the three regions of the ear and the structures associated with them?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What do </w:t>
      </w:r>
      <w:proofErr w:type="spellStart"/>
      <w:r>
        <w:rPr>
          <w:sz w:val="22"/>
        </w:rPr>
        <w:t>ceruminous</w:t>
      </w:r>
      <w:proofErr w:type="spellEnd"/>
      <w:r>
        <w:rPr>
          <w:sz w:val="22"/>
        </w:rPr>
        <w:t xml:space="preserve"> glands produce?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Where is the </w:t>
      </w:r>
      <w:proofErr w:type="spellStart"/>
      <w:r>
        <w:rPr>
          <w:sz w:val="22"/>
        </w:rPr>
        <w:t>epitympanic</w:t>
      </w:r>
      <w:proofErr w:type="spellEnd"/>
      <w:r>
        <w:rPr>
          <w:sz w:val="22"/>
        </w:rPr>
        <w:t xml:space="preserve"> recess?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What does the </w:t>
      </w:r>
      <w:proofErr w:type="spellStart"/>
      <w:r>
        <w:rPr>
          <w:sz w:val="22"/>
        </w:rPr>
        <w:t>pharyngotympanic</w:t>
      </w:r>
      <w:proofErr w:type="spellEnd"/>
      <w:r>
        <w:rPr>
          <w:sz w:val="22"/>
        </w:rPr>
        <w:t xml:space="preserve"> tube do?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are the ossicles and the muscles associated with them</w:t>
      </w:r>
    </w:p>
    <w:p w:rsidR="009D3A0A" w:rsidRDefault="009D3A0A" w:rsidP="009D3A0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Which ossicle is attached to the tympanic membrane?</w:t>
      </w:r>
    </w:p>
    <w:p w:rsidR="009D3A0A" w:rsidRDefault="009D3A0A" w:rsidP="009D3A0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Which ossicle is attached to the cochlea?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Compare the bony to the membranous labyrinths</w:t>
      </w:r>
      <w:r>
        <w:rPr>
          <w:sz w:val="22"/>
        </w:rPr>
        <w:tab/>
      </w:r>
    </w:p>
    <w:p w:rsidR="009D3A0A" w:rsidRDefault="009D3A0A" w:rsidP="009D3A0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What fluids are found within them?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Where is the vestibule?</w:t>
      </w:r>
    </w:p>
    <w:p w:rsidR="001265DD" w:rsidRDefault="009D3A0A" w:rsidP="009D3A0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lastRenderedPageBreak/>
        <w:t>What is its function?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Where is the utricle?  What does it do?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Where is the saccule?  What does it do?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Where is crista </w:t>
      </w:r>
      <w:proofErr w:type="spellStart"/>
      <w:r>
        <w:rPr>
          <w:sz w:val="22"/>
        </w:rPr>
        <w:t>ampularis</w:t>
      </w:r>
      <w:proofErr w:type="spellEnd"/>
      <w:r>
        <w:rPr>
          <w:sz w:val="22"/>
        </w:rPr>
        <w:t>?  What does it do?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are the three chambers and the fluids inside the cochlea?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What’s a modiolus?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What’s a helicotrema?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are the stereocilia?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is the auditory pathway to the brain?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Compare conduction deafness to </w:t>
      </w:r>
      <w:proofErr w:type="spellStart"/>
      <w:r>
        <w:rPr>
          <w:sz w:val="22"/>
        </w:rPr>
        <w:t>sensorineural</w:t>
      </w:r>
      <w:proofErr w:type="spellEnd"/>
      <w:r>
        <w:rPr>
          <w:sz w:val="22"/>
        </w:rPr>
        <w:t xml:space="preserve"> deafness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Describe tinnitus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Meniere’s syndrome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are the otoliths?</w:t>
      </w:r>
    </w:p>
    <w:p w:rsidR="009D3A0A" w:rsidRDefault="009D3A0A" w:rsidP="009D3A0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Where are they located</w:t>
      </w:r>
      <w:bookmarkStart w:id="0" w:name="_GoBack"/>
      <w:bookmarkEnd w:id="0"/>
    </w:p>
    <w:p w:rsidR="009D3A0A" w:rsidRDefault="009D3A0A" w:rsidP="009D3A0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What do they do?</w:t>
      </w:r>
    </w:p>
    <w:p w:rsidR="009D3A0A" w:rsidRDefault="009D3A0A" w:rsidP="009D3A0A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are the three modes of input for balance and orientation?</w:t>
      </w:r>
    </w:p>
    <w:p w:rsidR="009D3A0A" w:rsidRPr="009D3A0A" w:rsidRDefault="009D3A0A" w:rsidP="009D3A0A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>What are the somatic receptors?  What input do they provide?</w:t>
      </w: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>
      <w:pPr>
        <w:rPr>
          <w:sz w:val="22"/>
        </w:rPr>
      </w:pPr>
      <w:r>
        <w:rPr>
          <w:sz w:val="22"/>
        </w:rPr>
        <w:br w:type="page"/>
      </w:r>
    </w:p>
    <w:p w:rsidR="001265DD" w:rsidRPr="001265DD" w:rsidRDefault="001265DD" w:rsidP="001265DD">
      <w:pPr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58240" behindDoc="1" locked="0" layoutInCell="1" allowOverlap="1">
            <wp:simplePos x="463550" y="463550"/>
            <wp:positionH relativeFrom="margin">
              <wp:align>center</wp:align>
            </wp:positionH>
            <wp:positionV relativeFrom="margin">
              <wp:align>top</wp:align>
            </wp:positionV>
            <wp:extent cx="3418205" cy="49650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71" cy="49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463550" y="463550"/>
            <wp:positionH relativeFrom="margin">
              <wp:align>center</wp:align>
            </wp:positionH>
            <wp:positionV relativeFrom="margin">
              <wp:align>bottom</wp:align>
            </wp:positionV>
            <wp:extent cx="3604260" cy="32835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26" cy="32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14F" w:rsidRPr="001265DD">
        <w:rPr>
          <w:sz w:val="22"/>
        </w:rPr>
        <w:br w:type="page"/>
      </w: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1312" behindDoc="1" locked="0" layoutInCell="1" allowOverlap="1" wp14:anchorId="0FED4768" wp14:editId="1CD91E13">
            <wp:simplePos x="463550" y="463550"/>
            <wp:positionH relativeFrom="margin">
              <wp:align>center</wp:align>
            </wp:positionH>
            <wp:positionV relativeFrom="margin">
              <wp:align>bottom</wp:align>
            </wp:positionV>
            <wp:extent cx="3628390" cy="431990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48" cy="43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1265DD" w:rsidRDefault="001265DD" w:rsidP="001265DD">
      <w:pPr>
        <w:rPr>
          <w:sz w:val="22"/>
        </w:rPr>
      </w:pPr>
    </w:p>
    <w:p w:rsidR="00401D4D" w:rsidRPr="001265DD" w:rsidRDefault="00401D4D" w:rsidP="001265DD">
      <w:pPr>
        <w:rPr>
          <w:sz w:val="22"/>
        </w:rPr>
      </w:pPr>
      <w:r w:rsidRPr="001265DD">
        <w:rPr>
          <w:sz w:val="22"/>
        </w:rPr>
        <w:br w:type="page"/>
      </w:r>
      <w:r w:rsidR="001265DD">
        <w:rPr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463550" y="463550"/>
            <wp:positionH relativeFrom="margin">
              <wp:align>center</wp:align>
            </wp:positionH>
            <wp:positionV relativeFrom="margin">
              <wp:align>top</wp:align>
            </wp:positionV>
            <wp:extent cx="5434965" cy="42240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D4D" w:rsidRDefault="001265DD">
      <w:pPr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62336" behindDoc="1" locked="0" layoutInCell="1" allowOverlap="1">
            <wp:simplePos x="463550" y="463550"/>
            <wp:positionH relativeFrom="margin">
              <wp:align>center</wp:align>
            </wp:positionH>
            <wp:positionV relativeFrom="margin">
              <wp:align>top</wp:align>
            </wp:positionV>
            <wp:extent cx="2932430" cy="4558665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64" cy="457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1265DD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3360" behindDoc="1" locked="0" layoutInCell="1" allowOverlap="1" wp14:anchorId="2BAD9A60" wp14:editId="3E081E9B">
            <wp:simplePos x="463550" y="463550"/>
            <wp:positionH relativeFrom="margin">
              <wp:align>center</wp:align>
            </wp:positionH>
            <wp:positionV relativeFrom="margin">
              <wp:align>bottom</wp:align>
            </wp:positionV>
            <wp:extent cx="2854960" cy="4056380"/>
            <wp:effectExtent l="0" t="0" r="254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48" cy="40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401D4D" w:rsidRDefault="00401D4D">
      <w:pPr>
        <w:rPr>
          <w:sz w:val="22"/>
        </w:rPr>
      </w:pPr>
    </w:p>
    <w:p w:rsidR="009C514F" w:rsidRDefault="009C514F">
      <w:pPr>
        <w:rPr>
          <w:sz w:val="22"/>
        </w:rPr>
      </w:pP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1265DD" w:rsidP="009C514F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24B7356" wp14:editId="5394ABB8">
            <wp:simplePos x="463550" y="810895"/>
            <wp:positionH relativeFrom="margin">
              <wp:align>center</wp:align>
            </wp:positionH>
            <wp:positionV relativeFrom="margin">
              <wp:align>top</wp:align>
            </wp:positionV>
            <wp:extent cx="2820035" cy="4550410"/>
            <wp:effectExtent l="0" t="0" r="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39" cy="455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4F" w:rsidRDefault="009C514F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1265DD" w:rsidRDefault="001265DD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721FB5" w:rsidP="009C514F">
      <w:r>
        <w:rPr>
          <w:noProof/>
        </w:rPr>
        <w:drawing>
          <wp:anchor distT="0" distB="0" distL="114300" distR="114300" simplePos="0" relativeHeight="251665408" behindDoc="1" locked="0" layoutInCell="1" allowOverlap="1" wp14:anchorId="6EB05F79" wp14:editId="7F4B96FF">
            <wp:simplePos x="463550" y="463550"/>
            <wp:positionH relativeFrom="margin">
              <wp:align>center</wp:align>
            </wp:positionH>
            <wp:positionV relativeFrom="margin">
              <wp:align>bottom</wp:align>
            </wp:positionV>
            <wp:extent cx="5476875" cy="4165600"/>
            <wp:effectExtent l="0" t="0" r="9525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721FB5" w:rsidP="009C514F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463550" y="630555"/>
            <wp:positionH relativeFrom="margin">
              <wp:align>center</wp:align>
            </wp:positionH>
            <wp:positionV relativeFrom="margin">
              <wp:align>top</wp:align>
            </wp:positionV>
            <wp:extent cx="5077460" cy="4572000"/>
            <wp:effectExtent l="0" t="0" r="889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9C514F" w:rsidRDefault="009C514F" w:rsidP="009C514F"/>
    <w:p w:rsidR="003A6C02" w:rsidRDefault="003A6C02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7456" behindDoc="1" locked="0" layoutInCell="1" allowOverlap="1" wp14:anchorId="584F64F0" wp14:editId="78E0332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67910" cy="4172585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8480" behindDoc="1" locked="0" layoutInCell="1" allowOverlap="1">
            <wp:simplePos x="681990" y="617855"/>
            <wp:positionH relativeFrom="margin">
              <wp:align>center</wp:align>
            </wp:positionH>
            <wp:positionV relativeFrom="margin">
              <wp:align>top</wp:align>
            </wp:positionV>
            <wp:extent cx="6091555" cy="4198620"/>
            <wp:effectExtent l="0" t="0" r="444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9504" behindDoc="1" locked="0" layoutInCell="1" allowOverlap="1">
            <wp:simplePos x="681990" y="5112385"/>
            <wp:positionH relativeFrom="margin">
              <wp:align>center</wp:align>
            </wp:positionH>
            <wp:positionV relativeFrom="margin">
              <wp:align>bottom</wp:align>
            </wp:positionV>
            <wp:extent cx="5709920" cy="2700655"/>
            <wp:effectExtent l="0" t="0" r="508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0528" behindDoc="1" locked="0" layoutInCell="1" allowOverlap="1">
            <wp:simplePos x="681990" y="617855"/>
            <wp:positionH relativeFrom="margin">
              <wp:align>center</wp:align>
            </wp:positionH>
            <wp:positionV relativeFrom="margin">
              <wp:align>top</wp:align>
            </wp:positionV>
            <wp:extent cx="3889375" cy="36449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1552" behindDoc="1" locked="0" layoutInCell="1" allowOverlap="1">
            <wp:simplePos x="681990" y="4314190"/>
            <wp:positionH relativeFrom="margin">
              <wp:align>center</wp:align>
            </wp:positionH>
            <wp:positionV relativeFrom="margin">
              <wp:align>bottom</wp:align>
            </wp:positionV>
            <wp:extent cx="4819650" cy="38290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FB5" w:rsidRDefault="00721FB5" w:rsidP="003A6C02">
      <w:pPr>
        <w:ind w:left="360"/>
        <w:rPr>
          <w:sz w:val="22"/>
        </w:rPr>
      </w:pPr>
    </w:p>
    <w:p w:rsidR="00721FB5" w:rsidRDefault="00721FB5" w:rsidP="003A6C02">
      <w:pPr>
        <w:ind w:left="360"/>
        <w:rPr>
          <w:sz w:val="22"/>
        </w:rPr>
      </w:pPr>
    </w:p>
    <w:p w:rsidR="00721FB5" w:rsidRPr="00895CEE" w:rsidRDefault="00721FB5" w:rsidP="003A6C02">
      <w:pPr>
        <w:ind w:left="360"/>
        <w:rPr>
          <w:sz w:val="22"/>
        </w:rPr>
      </w:pPr>
    </w:p>
    <w:sectPr w:rsidR="00721FB5" w:rsidRPr="00895CEE" w:rsidSect="00895C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A0A" w:rsidRDefault="009D3A0A" w:rsidP="00953301">
      <w:r>
        <w:separator/>
      </w:r>
    </w:p>
  </w:endnote>
  <w:endnote w:type="continuationSeparator" w:id="0">
    <w:p w:rsidR="009D3A0A" w:rsidRDefault="009D3A0A" w:rsidP="0095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A0A" w:rsidRDefault="009D3A0A" w:rsidP="00953301">
      <w:r>
        <w:separator/>
      </w:r>
    </w:p>
  </w:footnote>
  <w:footnote w:type="continuationSeparator" w:id="0">
    <w:p w:rsidR="009D3A0A" w:rsidRDefault="009D3A0A" w:rsidP="00953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765CF"/>
    <w:multiLevelType w:val="hybridMultilevel"/>
    <w:tmpl w:val="C786F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AD54C3"/>
    <w:multiLevelType w:val="hybridMultilevel"/>
    <w:tmpl w:val="E32C9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E71"/>
    <w:rsid w:val="001265DD"/>
    <w:rsid w:val="00240059"/>
    <w:rsid w:val="00255DB4"/>
    <w:rsid w:val="003A6C02"/>
    <w:rsid w:val="003C094D"/>
    <w:rsid w:val="00401D4D"/>
    <w:rsid w:val="006A1CD7"/>
    <w:rsid w:val="006F0E71"/>
    <w:rsid w:val="00721FB5"/>
    <w:rsid w:val="00895CEE"/>
    <w:rsid w:val="00953301"/>
    <w:rsid w:val="009C514F"/>
    <w:rsid w:val="009D3A0A"/>
    <w:rsid w:val="00AD7A07"/>
    <w:rsid w:val="00B621F9"/>
    <w:rsid w:val="00C9535D"/>
    <w:rsid w:val="00D369C6"/>
    <w:rsid w:val="00D5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E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1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3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301"/>
  </w:style>
  <w:style w:type="paragraph" w:styleId="Footer">
    <w:name w:val="footer"/>
    <w:basedOn w:val="Normal"/>
    <w:link w:val="FooterChar"/>
    <w:uiPriority w:val="99"/>
    <w:unhideWhenUsed/>
    <w:rsid w:val="009533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3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E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1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3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301"/>
  </w:style>
  <w:style w:type="paragraph" w:styleId="Footer">
    <w:name w:val="footer"/>
    <w:basedOn w:val="Normal"/>
    <w:link w:val="FooterChar"/>
    <w:uiPriority w:val="99"/>
    <w:unhideWhenUsed/>
    <w:rsid w:val="009533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5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ISU/BIO</Company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Wargo, Betsy</dc:creator>
  <cp:lastModifiedBy>bawargo</cp:lastModifiedBy>
  <cp:revision>5</cp:revision>
  <dcterms:created xsi:type="dcterms:W3CDTF">2012-04-23T14:47:00Z</dcterms:created>
  <dcterms:modified xsi:type="dcterms:W3CDTF">2012-04-25T18:24:00Z</dcterms:modified>
</cp:coreProperties>
</file>